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B135B" w14:textId="77777777" w:rsidR="00EF5485" w:rsidRPr="00644736" w:rsidRDefault="00155F4E" w:rsidP="004A249D">
      <w:pPr>
        <w:spacing w:after="0" w:line="360" w:lineRule="auto"/>
        <w:rPr>
          <w:rFonts w:ascii="Century Gothic" w:hAnsi="Century Gothic"/>
        </w:rPr>
      </w:pPr>
      <w:r>
        <w:rPr>
          <w:rFonts w:ascii="Century Gothic" w:hAnsi="Century Gothic"/>
        </w:rPr>
        <w:t>Pressmeddelande</w:t>
      </w:r>
    </w:p>
    <w:p w14:paraId="42F239A3" w14:textId="77777777" w:rsidR="00155F4E" w:rsidRPr="00644736" w:rsidRDefault="00155F4E" w:rsidP="004A249D">
      <w:pPr>
        <w:spacing w:after="0" w:line="360" w:lineRule="auto"/>
        <w:rPr>
          <w:rFonts w:ascii="Century Gothic" w:hAnsi="Century Gothic"/>
        </w:rPr>
      </w:pPr>
    </w:p>
    <w:p w14:paraId="619A092A" w14:textId="77777777" w:rsidR="00D80213" w:rsidRPr="00644736" w:rsidRDefault="00D80213" w:rsidP="004A249D">
      <w:pPr>
        <w:spacing w:after="0" w:line="360" w:lineRule="auto"/>
        <w:rPr>
          <w:rFonts w:ascii="Century Gothic" w:hAnsi="Century Gothic"/>
        </w:rPr>
      </w:pPr>
    </w:p>
    <w:p w14:paraId="6D5E8020" w14:textId="5E9D75EF" w:rsidR="00155F4E" w:rsidRPr="00644736" w:rsidRDefault="005631EE" w:rsidP="004A249D">
      <w:pPr>
        <w:spacing w:after="0" w:line="360" w:lineRule="auto"/>
        <w:rPr>
          <w:rFonts w:ascii="Century Gothic" w:hAnsi="Century Gothic"/>
          <w:b/>
        </w:rPr>
      </w:pPr>
      <w:r>
        <w:rPr>
          <w:rFonts w:ascii="Century Gothic" w:hAnsi="Century Gothic"/>
          <w:b/>
        </w:rPr>
        <w:t>Ultraljudssvetsmaskiner för plastbearbetning</w:t>
      </w:r>
    </w:p>
    <w:p w14:paraId="5D662CBB" w14:textId="77777777" w:rsidR="00155F4E" w:rsidRPr="00644736" w:rsidRDefault="00155F4E" w:rsidP="004A249D">
      <w:pPr>
        <w:spacing w:after="0" w:line="360" w:lineRule="auto"/>
        <w:rPr>
          <w:rFonts w:ascii="Century Gothic" w:hAnsi="Century Gothic"/>
          <w:b/>
        </w:rPr>
      </w:pPr>
    </w:p>
    <w:p w14:paraId="33CEEB5C" w14:textId="77777777" w:rsidR="00D80213" w:rsidRPr="00644736" w:rsidRDefault="00D80213" w:rsidP="004A249D">
      <w:pPr>
        <w:spacing w:after="0" w:line="360" w:lineRule="auto"/>
        <w:rPr>
          <w:rFonts w:ascii="Century Gothic" w:hAnsi="Century Gothic"/>
          <w:b/>
        </w:rPr>
      </w:pPr>
    </w:p>
    <w:p w14:paraId="2427F1B4" w14:textId="532DFA34" w:rsidR="00B54256" w:rsidRPr="00644736" w:rsidRDefault="005631EE" w:rsidP="004A249D">
      <w:pPr>
        <w:pStyle w:val="berschrift2"/>
        <w:spacing w:before="0" w:beforeAutospacing="0" w:after="0" w:afterAutospacing="0" w:line="360" w:lineRule="auto"/>
        <w:rPr>
          <w:rFonts w:ascii="Century Gothic" w:eastAsiaTheme="minorHAnsi" w:hAnsi="Century Gothic" w:cstheme="minorBidi"/>
          <w:bCs w:val="0"/>
          <w:color w:val="ED7D31" w:themeColor="accent2"/>
          <w:sz w:val="28"/>
          <w:szCs w:val="28"/>
        </w:rPr>
      </w:pPr>
      <w:r>
        <w:rPr>
          <w:rFonts w:ascii="Century Gothic" w:hAnsi="Century Gothic"/>
          <w:color w:val="ED7D31" w:themeColor="accent2"/>
          <w:sz w:val="28"/>
        </w:rPr>
        <w:t>Jämförelse mellan tryckluftsdrivna och eldrivna ultraljudssvetsmaskiner – energibesparings- och kvalitetspotential</w:t>
      </w:r>
    </w:p>
    <w:p w14:paraId="2B705298" w14:textId="77777777" w:rsidR="00155F4E" w:rsidRPr="00644736" w:rsidRDefault="00155F4E" w:rsidP="004A249D">
      <w:pPr>
        <w:spacing w:after="0" w:line="360" w:lineRule="auto"/>
        <w:jc w:val="both"/>
        <w:rPr>
          <w:rFonts w:ascii="Century Gothic" w:hAnsi="Century Gothic" w:cs="Arial"/>
          <w:color w:val="FFC000"/>
        </w:rPr>
      </w:pPr>
    </w:p>
    <w:p w14:paraId="0F1D60A5" w14:textId="77777777" w:rsidR="00D80213" w:rsidRPr="00644736" w:rsidRDefault="00D80213" w:rsidP="004A249D">
      <w:pPr>
        <w:spacing w:after="0" w:line="360" w:lineRule="auto"/>
        <w:jc w:val="both"/>
        <w:rPr>
          <w:rFonts w:ascii="Century Gothic" w:hAnsi="Century Gothic" w:cs="Arial"/>
          <w:color w:val="FFC000"/>
        </w:rPr>
      </w:pPr>
    </w:p>
    <w:p w14:paraId="75116218" w14:textId="09AB599F" w:rsidR="00180D1D" w:rsidRPr="00644736" w:rsidRDefault="00180D1D" w:rsidP="004A249D">
      <w:pPr>
        <w:spacing w:after="0" w:line="360" w:lineRule="auto"/>
        <w:rPr>
          <w:rFonts w:ascii="Century Gothic" w:hAnsi="Century Gothic"/>
        </w:rPr>
      </w:pPr>
      <w:r>
        <w:rPr>
          <w:rFonts w:ascii="Century Gothic" w:hAnsi="Century Gothic"/>
        </w:rPr>
        <w:t>Romanshorn, juni 2022</w:t>
      </w:r>
    </w:p>
    <w:p w14:paraId="36ED2FDA" w14:textId="77777777" w:rsidR="00D80213" w:rsidRPr="00644736" w:rsidRDefault="00D80213" w:rsidP="004A249D">
      <w:pPr>
        <w:spacing w:after="0" w:line="360" w:lineRule="auto"/>
        <w:rPr>
          <w:rFonts w:ascii="Century Gothic" w:hAnsi="Century Gothic"/>
        </w:rPr>
      </w:pPr>
    </w:p>
    <w:p w14:paraId="44517EDC" w14:textId="4AC53D6C" w:rsidR="004B74D3" w:rsidRPr="00644736" w:rsidRDefault="0058026B" w:rsidP="004A249D">
      <w:pPr>
        <w:spacing w:after="0" w:line="360" w:lineRule="auto"/>
        <w:rPr>
          <w:rFonts w:ascii="Century Gothic" w:hAnsi="Century Gothic"/>
          <w:b/>
        </w:rPr>
      </w:pPr>
      <w:r>
        <w:rPr>
          <w:rFonts w:ascii="Century Gothic" w:hAnsi="Century Gothic"/>
          <w:b/>
        </w:rPr>
        <w:t xml:space="preserve">På grund av de stigande energikostnaderna strävar många företag efter att spara ström. I detta syfte har RINCO ULTRASONICS jämfört två olika drivtekniker för ultraljudssvetsmaskiner beträffande effektivitet, och visar skillnader och fördelar med respektive drivsätt – inte bara med hänsyn till energibesparing utan även till svetsresultatens kvalitet. </w:t>
      </w:r>
    </w:p>
    <w:p w14:paraId="057C8E66" w14:textId="77777777" w:rsidR="00E34A4F" w:rsidRPr="00644736" w:rsidRDefault="00E74069" w:rsidP="004A249D">
      <w:pPr>
        <w:spacing w:after="0" w:line="360" w:lineRule="auto"/>
        <w:rPr>
          <w:rFonts w:ascii="Century Gothic" w:hAnsi="Century Gothic"/>
        </w:rPr>
      </w:pPr>
      <w:r>
        <w:rPr>
          <w:rFonts w:ascii="Century Gothic" w:hAnsi="Century Gothic"/>
        </w:rPr>
        <w:t xml:space="preserve">Redan 2015 lanserade Rinco sin första eldrivna ultraljudssvetsmaskin </w:t>
      </w:r>
      <w:r>
        <w:rPr>
          <w:rFonts w:ascii="Century Gothic" w:hAnsi="Century Gothic"/>
          <w:i/>
          <w:iCs/>
        </w:rPr>
        <w:t>Electrical Motion</w:t>
      </w:r>
      <w:r>
        <w:rPr>
          <w:rFonts w:ascii="Century Gothic" w:hAnsi="Century Gothic"/>
        </w:rPr>
        <w:t xml:space="preserve"> som breddade produktsortimentet bestående av tryckluftsdrivna svetsmaskiner.</w:t>
      </w:r>
    </w:p>
    <w:p w14:paraId="166F95AE" w14:textId="77777777" w:rsidR="009D619C" w:rsidRPr="00644736" w:rsidRDefault="009D619C" w:rsidP="004A249D">
      <w:pPr>
        <w:spacing w:after="0" w:line="360" w:lineRule="auto"/>
        <w:rPr>
          <w:rFonts w:ascii="Century Gothic" w:hAnsi="Century Gothic"/>
        </w:rPr>
      </w:pPr>
    </w:p>
    <w:p w14:paraId="51CDF7A5" w14:textId="0BD22E41" w:rsidR="0035174D" w:rsidRPr="00644736" w:rsidRDefault="00B57BF8" w:rsidP="004A249D">
      <w:pPr>
        <w:spacing w:after="0" w:line="360" w:lineRule="auto"/>
        <w:rPr>
          <w:rFonts w:ascii="Century Gothic" w:hAnsi="Century Gothic"/>
          <w:b/>
        </w:rPr>
      </w:pPr>
      <w:r>
        <w:rPr>
          <w:rFonts w:ascii="Century Gothic" w:hAnsi="Century Gothic"/>
          <w:b/>
        </w:rPr>
        <w:t>Vid ultraljudssvetsning är eldrivning mer energieffektiv jämfört med tryckluftsdrivning</w:t>
      </w:r>
    </w:p>
    <w:p w14:paraId="65A26110" w14:textId="19453B2C" w:rsidR="00542FF4" w:rsidRPr="00644736" w:rsidRDefault="00934E67" w:rsidP="004A249D">
      <w:pPr>
        <w:spacing w:after="0" w:line="360" w:lineRule="auto"/>
        <w:rPr>
          <w:rFonts w:ascii="Century Gothic" w:hAnsi="Century Gothic"/>
        </w:rPr>
      </w:pPr>
      <w:r>
        <w:rPr>
          <w:rFonts w:ascii="Century Gothic" w:hAnsi="Century Gothic"/>
        </w:rPr>
        <w:t xml:space="preserve">Ultraljudssvetsmaskinernas slagrörelse och kraftalstring utförs vanligtvis av en tryckluftsdrivning. Men de senaste åren har eldrivning blivit allt vanligare. </w:t>
      </w:r>
    </w:p>
    <w:p w14:paraId="217280C6" w14:textId="0FFBCC5F" w:rsidR="0035174D" w:rsidRPr="00A703DF" w:rsidRDefault="0035174D" w:rsidP="004A249D">
      <w:pPr>
        <w:spacing w:after="0" w:line="360" w:lineRule="auto"/>
        <w:rPr>
          <w:rFonts w:ascii="Century Gothic" w:hAnsi="Century Gothic"/>
        </w:rPr>
      </w:pPr>
      <w:r>
        <w:rPr>
          <w:rFonts w:ascii="Century Gothic" w:hAnsi="Century Gothic"/>
        </w:rPr>
        <w:t xml:space="preserve">För en rättvis bedömning har Rinco jämfört två maskiner som har samma frekvens, effekt och slagrörelse. Endast drivningen skiljer dem åt. För </w:t>
      </w:r>
      <w:r>
        <w:rPr>
          <w:rFonts w:ascii="Century Gothic" w:hAnsi="Century Gothic"/>
          <w:i/>
        </w:rPr>
        <w:t>Electrical Motion</w:t>
      </w:r>
      <w:r>
        <w:rPr>
          <w:rFonts w:ascii="Century Gothic" w:hAnsi="Century Gothic"/>
        </w:rPr>
        <w:t xml:space="preserve"> med eldrivning har även tomgången hos Servo Control Unit (</w:t>
      </w:r>
      <w:r>
        <w:rPr>
          <w:rFonts w:ascii="Century Gothic" w:hAnsi="Century Gothic"/>
          <w:i/>
        </w:rPr>
        <w:t>SCU</w:t>
      </w:r>
      <w:r>
        <w:rPr>
          <w:rFonts w:ascii="Century Gothic" w:hAnsi="Century Gothic"/>
        </w:rPr>
        <w:t xml:space="preserve">) räknats med, maskinen med tryckluftsdrivning har använt 6 bar. </w:t>
      </w:r>
    </w:p>
    <w:p w14:paraId="40C2FD3A" w14:textId="77777777" w:rsidR="00907DE2" w:rsidRPr="00644736" w:rsidRDefault="00907DE2" w:rsidP="004A249D">
      <w:pPr>
        <w:spacing w:after="0" w:line="360" w:lineRule="auto"/>
        <w:rPr>
          <w:rFonts w:ascii="Century Gothic" w:hAnsi="Century Gothic"/>
        </w:rPr>
      </w:pPr>
    </w:p>
    <w:p w14:paraId="137976FC" w14:textId="77777777" w:rsidR="00907DE2" w:rsidRPr="00644736" w:rsidRDefault="00907DE2" w:rsidP="004A249D">
      <w:pPr>
        <w:spacing w:after="0" w:line="360" w:lineRule="auto"/>
        <w:rPr>
          <w:rFonts w:ascii="Century Gothic" w:hAnsi="Century Gothic"/>
        </w:rPr>
      </w:pPr>
      <w:r>
        <w:rPr>
          <w:rFonts w:ascii="Century Gothic" w:hAnsi="Century Gothic"/>
        </w:rPr>
        <w:t>”Vi förväntade oss att de eldrivna ultraljudssvetsmaskinerna skulle göra bättre ifrån sig när det gäller energiförbrukning, men en så här stor skillnad hade vi inte väntat oss” säger Jürgen Baumert, chef för forskning och utveckling hos Rinco Ultrasonics.</w:t>
      </w:r>
    </w:p>
    <w:p w14:paraId="35D65E04" w14:textId="49DC13A1" w:rsidR="00B57BF8" w:rsidRPr="00644736" w:rsidRDefault="00C44CB3" w:rsidP="004A249D">
      <w:pPr>
        <w:spacing w:after="0" w:line="360" w:lineRule="auto"/>
        <w:rPr>
          <w:rFonts w:ascii="Century Gothic" w:hAnsi="Century Gothic"/>
        </w:rPr>
      </w:pPr>
      <w:r>
        <w:rPr>
          <w:rFonts w:ascii="Century Gothic" w:hAnsi="Century Gothic"/>
          <w:i/>
        </w:rPr>
        <w:t>Electrical Motion</w:t>
      </w:r>
      <w:r>
        <w:rPr>
          <w:rFonts w:ascii="Century Gothic" w:hAnsi="Century Gothic"/>
        </w:rPr>
        <w:t xml:space="preserve"> sparar 78 % energi jämfört med den tryckluftsdrivna ultraljudssvetsmaskinen. Orsaken till detta hittar man i själva svetsprocessen. Vid rörelser är eldrivningen betydligt effektivare. Vid fasthållning är tryckluftsdrivningen </w:t>
      </w:r>
      <w:r>
        <w:rPr>
          <w:rFonts w:ascii="Century Gothic" w:hAnsi="Century Gothic"/>
        </w:rPr>
        <w:lastRenderedPageBreak/>
        <w:t xml:space="preserve">fördelaktigare. För att hålla fast i ett läge behöver tryckluftsdrivningen knappt någon energi alls. Men eftersom fasthållningstiden är mycket kort vid ultraljudssvetsning – vanligtvis mindre än en sekund – har den knappt någon betydelse alls. Fördelen med den eldrivna ultraljudssvetsmaskinen överväger. </w:t>
      </w:r>
    </w:p>
    <w:p w14:paraId="7BE18954" w14:textId="1AE9ED65" w:rsidR="00C44CB3" w:rsidRPr="00644736" w:rsidRDefault="00B57BF8" w:rsidP="004A249D">
      <w:pPr>
        <w:spacing w:after="0" w:line="360" w:lineRule="auto"/>
        <w:rPr>
          <w:rFonts w:ascii="Century Gothic" w:hAnsi="Century Gothic"/>
        </w:rPr>
      </w:pPr>
      <w:r>
        <w:rPr>
          <w:rFonts w:ascii="Century Gothic" w:hAnsi="Century Gothic"/>
        </w:rPr>
        <w:t xml:space="preserve">Dessutom slipper man nackdelen med systemiska läckor i tryckluftssystem som förbrukar onödig energi även vid stilleståndstider. Tryckluft anses vara den dyraste energibäraren i industrin. </w:t>
      </w:r>
    </w:p>
    <w:p w14:paraId="165E5F78" w14:textId="77777777" w:rsidR="00C00CAB" w:rsidRPr="00644736" w:rsidRDefault="00C00CAB" w:rsidP="004A249D">
      <w:pPr>
        <w:spacing w:after="0" w:line="360" w:lineRule="auto"/>
        <w:rPr>
          <w:rFonts w:ascii="Century Gothic" w:hAnsi="Century Gothic"/>
        </w:rPr>
      </w:pPr>
    </w:p>
    <w:p w14:paraId="3D812D20" w14:textId="77777777" w:rsidR="00EF7530" w:rsidRPr="00644736" w:rsidRDefault="00EF7530" w:rsidP="004A249D">
      <w:pPr>
        <w:spacing w:after="0" w:line="360" w:lineRule="auto"/>
        <w:rPr>
          <w:rFonts w:ascii="Century Gothic" w:hAnsi="Century Gothic"/>
          <w:b/>
        </w:rPr>
      </w:pPr>
      <w:r>
        <w:rPr>
          <w:rFonts w:ascii="Century Gothic" w:hAnsi="Century Gothic"/>
          <w:b/>
        </w:rPr>
        <w:t>Svetsresultat med bättre kvalitet</w:t>
      </w:r>
    </w:p>
    <w:p w14:paraId="1FACF6C0" w14:textId="77777777" w:rsidR="00040AC4" w:rsidRPr="00644736" w:rsidRDefault="003A5090" w:rsidP="004A249D">
      <w:pPr>
        <w:spacing w:after="0" w:line="360" w:lineRule="auto"/>
        <w:rPr>
          <w:rFonts w:ascii="Century Gothic" w:hAnsi="Century Gothic"/>
        </w:rPr>
      </w:pPr>
      <w:r>
        <w:rPr>
          <w:rFonts w:ascii="Century Gothic" w:hAnsi="Century Gothic"/>
        </w:rPr>
        <w:t>Fördelarna med ultraljudssvetsmaskiner är inte bara energibesparing utan även bättre kvalitet. Högre precision kan uppnås vid positionering och fasthållning. Dessutom kan slagrörelsen programmeras fritt. Dessa kan programmeras:</w:t>
      </w:r>
    </w:p>
    <w:p w14:paraId="4982DA39" w14:textId="77777777" w:rsidR="008054E3" w:rsidRPr="00644736" w:rsidRDefault="008054E3" w:rsidP="00040AC4">
      <w:pPr>
        <w:pStyle w:val="Listenabsatz"/>
        <w:numPr>
          <w:ilvl w:val="0"/>
          <w:numId w:val="3"/>
        </w:numPr>
        <w:spacing w:after="0" w:line="360" w:lineRule="auto"/>
        <w:rPr>
          <w:rFonts w:ascii="Century Gothic" w:hAnsi="Century Gothic"/>
        </w:rPr>
      </w:pPr>
      <w:r>
        <w:rPr>
          <w:rFonts w:ascii="Century Gothic" w:hAnsi="Century Gothic"/>
        </w:rPr>
        <w:t>Startläge och matningshastighet</w:t>
      </w:r>
    </w:p>
    <w:p w14:paraId="3BFA9892" w14:textId="77777777" w:rsidR="008054E3" w:rsidRPr="00644736" w:rsidRDefault="008054E3" w:rsidP="00040AC4">
      <w:pPr>
        <w:pStyle w:val="Listenabsatz"/>
        <w:numPr>
          <w:ilvl w:val="0"/>
          <w:numId w:val="3"/>
        </w:numPr>
        <w:spacing w:after="0" w:line="360" w:lineRule="auto"/>
        <w:rPr>
          <w:rFonts w:ascii="Century Gothic" w:hAnsi="Century Gothic"/>
        </w:rPr>
      </w:pPr>
      <w:r>
        <w:rPr>
          <w:rFonts w:ascii="Century Gothic" w:hAnsi="Century Gothic"/>
        </w:rPr>
        <w:t>Bromspunkt och anläggningshastighet</w:t>
      </w:r>
    </w:p>
    <w:p w14:paraId="17BBE70B" w14:textId="77777777" w:rsidR="00040AC4" w:rsidRPr="00644736" w:rsidRDefault="00040AC4" w:rsidP="00040AC4">
      <w:pPr>
        <w:pStyle w:val="Listenabsatz"/>
        <w:numPr>
          <w:ilvl w:val="0"/>
          <w:numId w:val="3"/>
        </w:numPr>
        <w:spacing w:after="0" w:line="360" w:lineRule="auto"/>
        <w:rPr>
          <w:rFonts w:ascii="Century Gothic" w:hAnsi="Century Gothic"/>
        </w:rPr>
      </w:pPr>
      <w:r>
        <w:rPr>
          <w:rFonts w:ascii="Century Gothic" w:hAnsi="Century Gothic"/>
        </w:rPr>
        <w:t>Själva svetsprocessen kan väljas som kraft- och hastighetsprofil i 10 steg</w:t>
      </w:r>
    </w:p>
    <w:p w14:paraId="1E9B47D9" w14:textId="77777777" w:rsidR="008054E3" w:rsidRPr="00644736" w:rsidRDefault="008054E3" w:rsidP="00040AC4">
      <w:pPr>
        <w:pStyle w:val="Listenabsatz"/>
        <w:numPr>
          <w:ilvl w:val="0"/>
          <w:numId w:val="3"/>
        </w:numPr>
        <w:spacing w:after="0" w:line="360" w:lineRule="auto"/>
        <w:rPr>
          <w:rFonts w:ascii="Century Gothic" w:hAnsi="Century Gothic"/>
        </w:rPr>
      </w:pPr>
      <w:r>
        <w:rPr>
          <w:rFonts w:ascii="Century Gothic" w:hAnsi="Century Gothic"/>
        </w:rPr>
        <w:t>Returslagrörelsens hastighet</w:t>
      </w:r>
    </w:p>
    <w:p w14:paraId="462001CF" w14:textId="77777777" w:rsidR="00907DE2" w:rsidRPr="00644736" w:rsidRDefault="00040AC4" w:rsidP="004A249D">
      <w:pPr>
        <w:spacing w:after="0" w:line="360" w:lineRule="auto"/>
        <w:rPr>
          <w:rFonts w:ascii="Century Gothic" w:hAnsi="Century Gothic"/>
        </w:rPr>
      </w:pPr>
      <w:r>
        <w:rPr>
          <w:rFonts w:ascii="Century Gothic" w:hAnsi="Century Gothic"/>
        </w:rPr>
        <w:t xml:space="preserve">Den flexibla parameterinställningen ger bättre, noggrannare och reproducerbara svetsresultat. </w:t>
      </w:r>
    </w:p>
    <w:p w14:paraId="54F241F5" w14:textId="77777777" w:rsidR="003A5090" w:rsidRPr="00644736" w:rsidRDefault="003A5090" w:rsidP="004A249D">
      <w:pPr>
        <w:spacing w:after="0" w:line="360" w:lineRule="auto"/>
        <w:rPr>
          <w:rFonts w:ascii="Century Gothic" w:hAnsi="Century Gothic"/>
        </w:rPr>
      </w:pPr>
    </w:p>
    <w:p w14:paraId="6CD93316" w14:textId="129582B0" w:rsidR="00040AC4" w:rsidRPr="00644736" w:rsidRDefault="00040AC4" w:rsidP="004A249D">
      <w:pPr>
        <w:spacing w:after="0" w:line="360" w:lineRule="auto"/>
        <w:rPr>
          <w:rFonts w:ascii="Century Gothic" w:hAnsi="Century Gothic"/>
        </w:rPr>
      </w:pPr>
      <w:r>
        <w:rPr>
          <w:rFonts w:ascii="Century Gothic" w:hAnsi="Century Gothic"/>
        </w:rPr>
        <w:t xml:space="preserve">Ett tydligt exempel visar en nitningsapplikation som för en kort tid sen provades hos Rinco Ultrasonics kompetenscenter. Den övre komponenten består av PA, den undre av PC-ABS, vilka förbands med varandra genom nitning. Applikationen testades både på en tryckluftsdriven och en eldriven ultraljudssvetsmaskin. ”Båda maskinerna kunde åstadkomma ett nitförband som tål belastningen enligt kundens krav” säger Simon Hug, chef för Rinco Ultrasonics ultraljudskompetenscenter.  ”Med på </w:t>
      </w:r>
      <w:r>
        <w:rPr>
          <w:rFonts w:ascii="Century Gothic" w:hAnsi="Century Gothic"/>
          <w:i/>
        </w:rPr>
        <w:t>Electrical Motion</w:t>
      </w:r>
      <w:r>
        <w:rPr>
          <w:rFonts w:ascii="Century Gothic" w:hAnsi="Century Gothic"/>
        </w:rPr>
        <w:t xml:space="preserve"> kunde vi ställa in parametrarna mer flexibelt. På så sätt uppnåddes ett nitförband med bättre hållfasthet och med ett mycket mer tilltalande utseende. Den tryckluftsdrivna maskinen åstadkom nithuvudsträngar med ofullständig form på grund av utträngande material. Dessutom kunde vi förkorta svetsprocessen på </w:t>
      </w:r>
      <w:r>
        <w:rPr>
          <w:rFonts w:ascii="Century Gothic" w:hAnsi="Century Gothic"/>
          <w:i/>
        </w:rPr>
        <w:t>Electrical Motion</w:t>
      </w:r>
      <w:r>
        <w:rPr>
          <w:rFonts w:ascii="Century Gothic" w:hAnsi="Century Gothic"/>
        </w:rPr>
        <w:t xml:space="preserve"> med nästan halva tiden jämfört med den tryckluftsdrivna standardmaskinen, eftersom startläget kan väljas fritt på </w:t>
      </w:r>
      <w:r>
        <w:rPr>
          <w:rFonts w:ascii="Century Gothic" w:hAnsi="Century Gothic"/>
          <w:i/>
        </w:rPr>
        <w:t>Electrical Motion</w:t>
      </w:r>
      <w:r>
        <w:rPr>
          <w:rFonts w:ascii="Century Gothic" w:hAnsi="Century Gothic"/>
        </w:rPr>
        <w:t xml:space="preserve">. På sätt kan man spara mycket tid för positionering. Utifrån dessa aspekter beslöt sig kunden för </w:t>
      </w:r>
      <w:r>
        <w:rPr>
          <w:rFonts w:ascii="Century Gothic" w:hAnsi="Century Gothic"/>
          <w:i/>
        </w:rPr>
        <w:t>Electrical Motion</w:t>
      </w:r>
      <w:r>
        <w:rPr>
          <w:rFonts w:ascii="Century Gothic" w:hAnsi="Century Gothic"/>
        </w:rPr>
        <w:t>.”</w:t>
      </w:r>
    </w:p>
    <w:p w14:paraId="6389C016" w14:textId="77777777" w:rsidR="00A426D2" w:rsidRPr="00644736" w:rsidRDefault="00A426D2" w:rsidP="00321D80">
      <w:pPr>
        <w:spacing w:after="0" w:line="360" w:lineRule="auto"/>
        <w:jc w:val="center"/>
        <w:rPr>
          <w:rFonts w:ascii="Century Gothic" w:hAnsi="Century Gothic"/>
        </w:rPr>
      </w:pPr>
    </w:p>
    <w:p w14:paraId="369AF7D1" w14:textId="77777777" w:rsidR="003A5090" w:rsidRPr="00644736" w:rsidRDefault="00A426D2" w:rsidP="00321D80">
      <w:pPr>
        <w:spacing w:after="0" w:line="360" w:lineRule="auto"/>
        <w:jc w:val="center"/>
        <w:rPr>
          <w:rFonts w:ascii="Century Gothic" w:hAnsi="Century Gothic"/>
        </w:rPr>
      </w:pPr>
      <w:r>
        <w:rPr>
          <w:rFonts w:ascii="Century Gothic" w:hAnsi="Century Gothic"/>
          <w:noProof/>
        </w:rPr>
        <w:lastRenderedPageBreak/>
        <w:drawing>
          <wp:inline distT="0" distB="0" distL="0" distR="0" wp14:anchorId="54488523" wp14:editId="7D287EAE">
            <wp:extent cx="2913871" cy="1941615"/>
            <wp:effectExtent l="0" t="0" r="127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18503" cy="1944702"/>
                    </a:xfrm>
                    <a:prstGeom prst="rect">
                      <a:avLst/>
                    </a:prstGeom>
                    <a:noFill/>
                    <a:ln>
                      <a:noFill/>
                    </a:ln>
                  </pic:spPr>
                </pic:pic>
              </a:graphicData>
            </a:graphic>
          </wp:inline>
        </w:drawing>
      </w:r>
      <w:r>
        <w:rPr>
          <w:rFonts w:ascii="Century Gothic" w:hAnsi="Century Gothic"/>
        </w:rPr>
        <w:t xml:space="preserve"> </w:t>
      </w:r>
      <w:r>
        <w:rPr>
          <w:noProof/>
        </w:rPr>
        <w:drawing>
          <wp:inline distT="0" distB="0" distL="0" distR="0" wp14:anchorId="1590D9CA" wp14:editId="70FFE888">
            <wp:extent cx="2902636" cy="1934128"/>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16220" cy="1943180"/>
                    </a:xfrm>
                    <a:prstGeom prst="rect">
                      <a:avLst/>
                    </a:prstGeom>
                    <a:noFill/>
                    <a:ln>
                      <a:noFill/>
                    </a:ln>
                  </pic:spPr>
                </pic:pic>
              </a:graphicData>
            </a:graphic>
          </wp:inline>
        </w:drawing>
      </w:r>
    </w:p>
    <w:p w14:paraId="7221CF03" w14:textId="3C6F2251" w:rsidR="00EE10DC" w:rsidRPr="00644736" w:rsidRDefault="00EE10DC" w:rsidP="004A249D">
      <w:pPr>
        <w:spacing w:after="0" w:line="360" w:lineRule="auto"/>
        <w:rPr>
          <w:rFonts w:ascii="Century Gothic" w:hAnsi="Century Gothic"/>
        </w:rPr>
      </w:pPr>
      <w:r>
        <w:rPr>
          <w:rFonts w:ascii="Century Gothic" w:hAnsi="Century Gothic"/>
        </w:rPr>
        <w:t>Nithuvudsträngar: upptill visas en svetsfog utförd av en tryckluftsdriven maskin (utträngande material), nedtill visas en svetsfog med tilltalande utseende utförd av en eldriven maskin</w:t>
      </w:r>
    </w:p>
    <w:p w14:paraId="160F87E0" w14:textId="77777777" w:rsidR="00EE10DC" w:rsidRPr="00644736" w:rsidRDefault="00EE10DC" w:rsidP="004A249D">
      <w:pPr>
        <w:spacing w:after="0" w:line="360" w:lineRule="auto"/>
        <w:rPr>
          <w:rFonts w:ascii="Century Gothic" w:hAnsi="Century Gothic"/>
        </w:rPr>
      </w:pPr>
    </w:p>
    <w:p w14:paraId="6CDC517F" w14:textId="77777777" w:rsidR="00DC7965" w:rsidRPr="00644736" w:rsidRDefault="00EF7530" w:rsidP="004A249D">
      <w:pPr>
        <w:spacing w:after="0" w:line="360" w:lineRule="auto"/>
        <w:rPr>
          <w:rFonts w:ascii="Century Gothic" w:hAnsi="Century Gothic"/>
          <w:b/>
        </w:rPr>
      </w:pPr>
      <w:r>
        <w:rPr>
          <w:rFonts w:ascii="Century Gothic" w:hAnsi="Century Gothic"/>
          <w:b/>
        </w:rPr>
        <w:t>Ultraljudsprocesser är effektiva oavsett</w:t>
      </w:r>
    </w:p>
    <w:p w14:paraId="5B2F6D05" w14:textId="0E8455EB" w:rsidR="005631EE" w:rsidRPr="00644736" w:rsidRDefault="00980407" w:rsidP="004A249D">
      <w:pPr>
        <w:spacing w:after="0" w:line="360" w:lineRule="auto"/>
        <w:rPr>
          <w:rFonts w:ascii="Century Gothic" w:hAnsi="Century Gothic"/>
        </w:rPr>
      </w:pPr>
      <w:r>
        <w:rPr>
          <w:rFonts w:ascii="Century Gothic" w:hAnsi="Century Gothic"/>
        </w:rPr>
        <w:t xml:space="preserve">Svetsning och skärning med ultraljud är allmänt kända som energieffektiva tekniker. Man slipper uppvärmda verktyg som uppstår vid termisk svetsning. Dessutom är det inte nödvändigt att använda extramaterial som skruvar och fästmedel. Cykeltiderna är korta och material kan sparas tack vare smala svetsfogar. </w:t>
      </w:r>
    </w:p>
    <w:p w14:paraId="45764AA2" w14:textId="50A91FB4" w:rsidR="00085922" w:rsidRDefault="00085922" w:rsidP="004A249D">
      <w:pPr>
        <w:spacing w:after="0" w:line="360" w:lineRule="auto"/>
        <w:rPr>
          <w:rFonts w:ascii="Century Gothic" w:hAnsi="Century Gothic"/>
        </w:rPr>
      </w:pPr>
    </w:p>
    <w:p w14:paraId="02EDDA71" w14:textId="77777777" w:rsidR="008977A6" w:rsidRPr="00644736" w:rsidRDefault="008977A6" w:rsidP="004A249D">
      <w:pPr>
        <w:spacing w:after="0" w:line="360" w:lineRule="auto"/>
        <w:rPr>
          <w:rFonts w:ascii="Century Gothic" w:hAnsi="Century Gothic"/>
        </w:rPr>
      </w:pPr>
      <w:bookmarkStart w:id="0" w:name="_GoBack"/>
      <w:bookmarkEnd w:id="0"/>
    </w:p>
    <w:p w14:paraId="6619FF51" w14:textId="77777777" w:rsidR="004A249D" w:rsidRPr="00644736" w:rsidRDefault="004A249D" w:rsidP="004A249D">
      <w:pPr>
        <w:tabs>
          <w:tab w:val="left" w:pos="851"/>
        </w:tabs>
        <w:spacing w:after="0" w:line="360" w:lineRule="auto"/>
        <w:rPr>
          <w:rFonts w:ascii="Century Gothic" w:hAnsi="Century Gothic"/>
        </w:rPr>
      </w:pPr>
    </w:p>
    <w:p w14:paraId="0E64B7CC" w14:textId="77777777" w:rsidR="00930020" w:rsidRPr="00644736" w:rsidRDefault="009D619C" w:rsidP="004A249D">
      <w:pPr>
        <w:tabs>
          <w:tab w:val="left" w:pos="851"/>
        </w:tabs>
        <w:spacing w:after="0" w:line="360" w:lineRule="auto"/>
        <w:rPr>
          <w:rFonts w:ascii="Century Gothic" w:hAnsi="Century Gothic"/>
        </w:rPr>
      </w:pPr>
      <w:r>
        <w:rPr>
          <w:rFonts w:ascii="Century Gothic" w:hAnsi="Century Gothic"/>
        </w:rPr>
        <w:t>Martina Egger, Marketing &amp; Communication</w:t>
      </w:r>
    </w:p>
    <w:p w14:paraId="48EBB9C4" w14:textId="77777777" w:rsidR="009D619C" w:rsidRPr="00644736" w:rsidRDefault="009D619C" w:rsidP="009D619C">
      <w:pPr>
        <w:tabs>
          <w:tab w:val="left" w:pos="851"/>
        </w:tabs>
        <w:spacing w:after="0" w:line="360" w:lineRule="auto"/>
        <w:rPr>
          <w:rFonts w:ascii="Century Gothic" w:hAnsi="Century Gothic" w:cs="Arial"/>
        </w:rPr>
      </w:pPr>
      <w:r>
        <w:rPr>
          <w:rFonts w:ascii="Century Gothic" w:hAnsi="Century Gothic"/>
        </w:rPr>
        <w:t>Tel. direkt: + 41 71 466 41 34, e-post: m.egger@rincoultrasonics.com</w:t>
      </w:r>
    </w:p>
    <w:p w14:paraId="164277F0" w14:textId="77777777" w:rsidR="009D619C" w:rsidRPr="00644736" w:rsidRDefault="009D619C" w:rsidP="004A249D">
      <w:pPr>
        <w:tabs>
          <w:tab w:val="left" w:pos="851"/>
        </w:tabs>
        <w:spacing w:after="0" w:line="360" w:lineRule="auto"/>
        <w:rPr>
          <w:rFonts w:ascii="Century Gothic" w:hAnsi="Century Gothic" w:cs="Arial"/>
        </w:rPr>
      </w:pPr>
    </w:p>
    <w:p w14:paraId="0EFFDC9A" w14:textId="77777777" w:rsidR="00930020" w:rsidRPr="00644736" w:rsidRDefault="00930020" w:rsidP="004A249D">
      <w:pPr>
        <w:tabs>
          <w:tab w:val="left" w:pos="851"/>
        </w:tabs>
        <w:spacing w:after="0" w:line="360" w:lineRule="auto"/>
        <w:rPr>
          <w:rFonts w:ascii="Century Gothic" w:hAnsi="Century Gothic"/>
        </w:rPr>
      </w:pPr>
      <w:r>
        <w:rPr>
          <w:rFonts w:ascii="Century Gothic" w:hAnsi="Century Gothic"/>
        </w:rPr>
        <w:t xml:space="preserve">RINCO ULTRASONICS AG, Industriestrasse 4, 8590 Romanshorn, Schweiz </w:t>
      </w:r>
    </w:p>
    <w:p w14:paraId="08BEAC15" w14:textId="77777777" w:rsidR="009D619C" w:rsidRPr="00644736" w:rsidRDefault="00607EA8" w:rsidP="004A249D">
      <w:pPr>
        <w:tabs>
          <w:tab w:val="left" w:pos="851"/>
        </w:tabs>
        <w:spacing w:after="0" w:line="360" w:lineRule="auto"/>
        <w:rPr>
          <w:rFonts w:ascii="Century Gothic" w:hAnsi="Century Gothic" w:cs="Arial"/>
        </w:rPr>
      </w:pPr>
      <w:hyperlink r:id="rId10" w:history="1">
        <w:r w:rsidR="006F5B79">
          <w:rPr>
            <w:rStyle w:val="Hyperlink"/>
            <w:rFonts w:ascii="Century Gothic" w:hAnsi="Century Gothic"/>
          </w:rPr>
          <w:t>www.rincoultrasonics.com</w:t>
        </w:r>
      </w:hyperlink>
      <w:r w:rsidR="006F5B79">
        <w:rPr>
          <w:rFonts w:ascii="Century Gothic" w:hAnsi="Century Gothic"/>
        </w:rPr>
        <w:t xml:space="preserve"> </w:t>
      </w:r>
      <w:hyperlink r:id="rId11" w:history="1">
        <w:r w:rsidR="006F5B79">
          <w:rPr>
            <w:rStyle w:val="Hyperlink"/>
            <w:rFonts w:ascii="Century Gothic" w:hAnsi="Century Gothic"/>
          </w:rPr>
          <w:t>info@rincoultrasonics.com</w:t>
        </w:r>
      </w:hyperlink>
      <w:r w:rsidR="006F5B79">
        <w:rPr>
          <w:rFonts w:ascii="Century Gothic" w:hAnsi="Century Gothic"/>
        </w:rPr>
        <w:t xml:space="preserve"> +41 71 466 41 00</w:t>
      </w:r>
    </w:p>
    <w:p w14:paraId="15DC5495" w14:textId="77777777" w:rsidR="008C0855" w:rsidRPr="00644736" w:rsidRDefault="008C0855" w:rsidP="00E110F0">
      <w:pPr>
        <w:spacing w:after="0" w:line="240" w:lineRule="auto"/>
        <w:rPr>
          <w:rFonts w:ascii="Century Gothic" w:hAnsi="Century Gothic"/>
        </w:rPr>
      </w:pPr>
    </w:p>
    <w:p w14:paraId="40A59F63" w14:textId="77777777" w:rsidR="008C0855" w:rsidRPr="00930020" w:rsidRDefault="008C0855" w:rsidP="00E110F0">
      <w:pPr>
        <w:spacing w:after="0" w:line="240" w:lineRule="auto"/>
        <w:rPr>
          <w:rFonts w:ascii="Century Gothic" w:hAnsi="Century Gothic"/>
        </w:rPr>
      </w:pPr>
    </w:p>
    <w:sectPr w:rsidR="008C0855" w:rsidRPr="00930020" w:rsidSect="00B57BF8">
      <w:headerReference w:type="default" r:id="rId12"/>
      <w:pgSz w:w="11906" w:h="16838"/>
      <w:pgMar w:top="170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78CEA" w14:textId="77777777" w:rsidR="00313E47" w:rsidRDefault="00313E47" w:rsidP="00155F4E">
      <w:pPr>
        <w:spacing w:after="0" w:line="240" w:lineRule="auto"/>
      </w:pPr>
      <w:r>
        <w:separator/>
      </w:r>
    </w:p>
  </w:endnote>
  <w:endnote w:type="continuationSeparator" w:id="0">
    <w:p w14:paraId="6BA8EE93" w14:textId="77777777" w:rsidR="00313E47" w:rsidRDefault="00313E47" w:rsidP="0015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0541F" w14:textId="77777777" w:rsidR="00313E47" w:rsidRDefault="00313E47" w:rsidP="00155F4E">
      <w:pPr>
        <w:spacing w:after="0" w:line="240" w:lineRule="auto"/>
      </w:pPr>
      <w:r>
        <w:separator/>
      </w:r>
    </w:p>
  </w:footnote>
  <w:footnote w:type="continuationSeparator" w:id="0">
    <w:p w14:paraId="4FF850E9" w14:textId="77777777" w:rsidR="00313E47" w:rsidRDefault="00313E47" w:rsidP="0015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207AF" w14:textId="77777777" w:rsidR="00155F4E" w:rsidRDefault="00155F4E">
    <w:pPr>
      <w:pStyle w:val="Kopfzeile"/>
    </w:pPr>
    <w:r>
      <w:rPr>
        <w:rFonts w:ascii="Times New Roman" w:hAnsi="Times New Roman"/>
        <w:b/>
        <w:noProof/>
        <w:color w:val="000000"/>
        <w:sz w:val="24"/>
      </w:rPr>
      <w:drawing>
        <wp:anchor distT="0" distB="0" distL="114300" distR="114300" simplePos="0" relativeHeight="251659264" behindDoc="0" locked="0" layoutInCell="1" allowOverlap="1" wp14:anchorId="00E175A5" wp14:editId="646AE07B">
          <wp:simplePos x="0" y="0"/>
          <wp:positionH relativeFrom="column">
            <wp:posOffset>4123103</wp:posOffset>
          </wp:positionH>
          <wp:positionV relativeFrom="paragraph">
            <wp:posOffset>-103541</wp:posOffset>
          </wp:positionV>
          <wp:extent cx="2333625" cy="542925"/>
          <wp:effectExtent l="0" t="0" r="9525" b="9525"/>
          <wp:wrapNone/>
          <wp:docPr id="4" name="Bild 1" descr="Logo_Ri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_Ri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5429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D674A9"/>
    <w:multiLevelType w:val="hybridMultilevel"/>
    <w:tmpl w:val="754423A8"/>
    <w:lvl w:ilvl="0" w:tplc="0807000D">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5400589C"/>
    <w:multiLevelType w:val="hybridMultilevel"/>
    <w:tmpl w:val="44E09F8A"/>
    <w:lvl w:ilvl="0" w:tplc="0807000D">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6D594189"/>
    <w:multiLevelType w:val="hybridMultilevel"/>
    <w:tmpl w:val="E13C6ADC"/>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F4E"/>
    <w:rsid w:val="00040AC4"/>
    <w:rsid w:val="00081F55"/>
    <w:rsid w:val="00085922"/>
    <w:rsid w:val="00155F4E"/>
    <w:rsid w:val="00180D1D"/>
    <w:rsid w:val="001A5AC2"/>
    <w:rsid w:val="00271EB3"/>
    <w:rsid w:val="00283922"/>
    <w:rsid w:val="00294474"/>
    <w:rsid w:val="002974E5"/>
    <w:rsid w:val="002A3429"/>
    <w:rsid w:val="002B2CDF"/>
    <w:rsid w:val="002C4842"/>
    <w:rsid w:val="002D0AF9"/>
    <w:rsid w:val="002E5C6F"/>
    <w:rsid w:val="002F7F6B"/>
    <w:rsid w:val="00313E47"/>
    <w:rsid w:val="00321D80"/>
    <w:rsid w:val="00326C87"/>
    <w:rsid w:val="0035174D"/>
    <w:rsid w:val="003A5090"/>
    <w:rsid w:val="003C6FB1"/>
    <w:rsid w:val="003E0932"/>
    <w:rsid w:val="003E318A"/>
    <w:rsid w:val="004414E5"/>
    <w:rsid w:val="004A249D"/>
    <w:rsid w:val="004B74D3"/>
    <w:rsid w:val="004D1603"/>
    <w:rsid w:val="005153A4"/>
    <w:rsid w:val="00542FF4"/>
    <w:rsid w:val="005631EE"/>
    <w:rsid w:val="0058026B"/>
    <w:rsid w:val="005830DE"/>
    <w:rsid w:val="00597DE9"/>
    <w:rsid w:val="005E540A"/>
    <w:rsid w:val="005E7D0C"/>
    <w:rsid w:val="00607EA8"/>
    <w:rsid w:val="00634F84"/>
    <w:rsid w:val="00641209"/>
    <w:rsid w:val="00644736"/>
    <w:rsid w:val="0069497A"/>
    <w:rsid w:val="006D60FE"/>
    <w:rsid w:val="006F5B79"/>
    <w:rsid w:val="00704390"/>
    <w:rsid w:val="0071528C"/>
    <w:rsid w:val="0078399A"/>
    <w:rsid w:val="007977E4"/>
    <w:rsid w:val="007A472B"/>
    <w:rsid w:val="007C132B"/>
    <w:rsid w:val="00804640"/>
    <w:rsid w:val="008054E3"/>
    <w:rsid w:val="00871764"/>
    <w:rsid w:val="008977A6"/>
    <w:rsid w:val="008C0855"/>
    <w:rsid w:val="008E20EA"/>
    <w:rsid w:val="00907DE2"/>
    <w:rsid w:val="00911470"/>
    <w:rsid w:val="00916776"/>
    <w:rsid w:val="00930020"/>
    <w:rsid w:val="00934E67"/>
    <w:rsid w:val="00943D29"/>
    <w:rsid w:val="00980407"/>
    <w:rsid w:val="009D619C"/>
    <w:rsid w:val="00A01074"/>
    <w:rsid w:val="00A371B3"/>
    <w:rsid w:val="00A426D2"/>
    <w:rsid w:val="00A703DF"/>
    <w:rsid w:val="00AD4D9A"/>
    <w:rsid w:val="00B54256"/>
    <w:rsid w:val="00B57BF8"/>
    <w:rsid w:val="00B60C1C"/>
    <w:rsid w:val="00B944C8"/>
    <w:rsid w:val="00BA6080"/>
    <w:rsid w:val="00C00CAB"/>
    <w:rsid w:val="00C05AEE"/>
    <w:rsid w:val="00C22FC8"/>
    <w:rsid w:val="00C44CB3"/>
    <w:rsid w:val="00CB6B3C"/>
    <w:rsid w:val="00D2754E"/>
    <w:rsid w:val="00D80213"/>
    <w:rsid w:val="00DC7965"/>
    <w:rsid w:val="00DD2BD4"/>
    <w:rsid w:val="00E110F0"/>
    <w:rsid w:val="00E34A4F"/>
    <w:rsid w:val="00E74069"/>
    <w:rsid w:val="00EE10DC"/>
    <w:rsid w:val="00EF5485"/>
    <w:rsid w:val="00EF7530"/>
    <w:rsid w:val="00F36213"/>
    <w:rsid w:val="00F45298"/>
    <w:rsid w:val="00F837FD"/>
    <w:rsid w:val="00F9004D"/>
    <w:rsid w:val="00FC19DD"/>
    <w:rsid w:val="00FF378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4E8A5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802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qFormat/>
    <w:rsid w:val="00B54256"/>
    <w:pPr>
      <w:spacing w:before="100" w:beforeAutospacing="1" w:after="100" w:afterAutospacing="1" w:line="240" w:lineRule="auto"/>
      <w:outlineLvl w:val="1"/>
    </w:pPr>
    <w:rPr>
      <w:rFonts w:ascii="Times New Roman" w:eastAsia="Times New Roman" w:hAnsi="Times New Roman" w:cs="Times New Roman"/>
      <w:b/>
      <w:bCs/>
      <w:sz w:val="36"/>
      <w:szCs w:val="36"/>
      <w:lang w:eastAsia="de-CH"/>
    </w:rPr>
  </w:style>
  <w:style w:type="paragraph" w:styleId="berschrift3">
    <w:name w:val="heading 3"/>
    <w:basedOn w:val="Standard"/>
    <w:next w:val="Standard"/>
    <w:link w:val="berschrift3Zchn"/>
    <w:uiPriority w:val="9"/>
    <w:semiHidden/>
    <w:unhideWhenUsed/>
    <w:qFormat/>
    <w:rsid w:val="0064120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55F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5F4E"/>
  </w:style>
  <w:style w:type="paragraph" w:styleId="Fuzeile">
    <w:name w:val="footer"/>
    <w:basedOn w:val="Standard"/>
    <w:link w:val="FuzeileZchn"/>
    <w:uiPriority w:val="99"/>
    <w:unhideWhenUsed/>
    <w:rsid w:val="00155F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5F4E"/>
  </w:style>
  <w:style w:type="character" w:styleId="Fett">
    <w:name w:val="Strong"/>
    <w:basedOn w:val="Absatz-Standardschriftart"/>
    <w:uiPriority w:val="22"/>
    <w:qFormat/>
    <w:rsid w:val="00155F4E"/>
    <w:rPr>
      <w:b/>
      <w:bCs/>
    </w:rPr>
  </w:style>
  <w:style w:type="character" w:customStyle="1" w:styleId="berschrift2Zchn">
    <w:name w:val="Überschrift 2 Zchn"/>
    <w:basedOn w:val="Absatz-Standardschriftart"/>
    <w:link w:val="berschrift2"/>
    <w:uiPriority w:val="9"/>
    <w:rsid w:val="00B54256"/>
    <w:rPr>
      <w:rFonts w:ascii="Times New Roman" w:eastAsia="Times New Roman" w:hAnsi="Times New Roman" w:cs="Times New Roman"/>
      <w:b/>
      <w:bCs/>
      <w:sz w:val="36"/>
      <w:szCs w:val="36"/>
      <w:lang w:eastAsia="de-CH"/>
    </w:rPr>
  </w:style>
  <w:style w:type="character" w:customStyle="1" w:styleId="berschrift1Zchn">
    <w:name w:val="Überschrift 1 Zchn"/>
    <w:basedOn w:val="Absatz-Standardschriftart"/>
    <w:link w:val="berschrift1"/>
    <w:uiPriority w:val="9"/>
    <w:rsid w:val="00D80213"/>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641209"/>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943D29"/>
    <w:pPr>
      <w:ind w:left="720"/>
      <w:contextualSpacing/>
    </w:pPr>
  </w:style>
  <w:style w:type="character" w:styleId="Hyperlink">
    <w:name w:val="Hyperlink"/>
    <w:basedOn w:val="Absatz-Standardschriftart"/>
    <w:uiPriority w:val="99"/>
    <w:unhideWhenUsed/>
    <w:rsid w:val="008C0855"/>
    <w:rPr>
      <w:color w:val="0563C1" w:themeColor="hyperlink"/>
      <w:u w:val="single"/>
    </w:rPr>
  </w:style>
  <w:style w:type="character" w:styleId="BesuchterLink">
    <w:name w:val="FollowedHyperlink"/>
    <w:basedOn w:val="Absatz-Standardschriftart"/>
    <w:uiPriority w:val="99"/>
    <w:semiHidden/>
    <w:unhideWhenUsed/>
    <w:rsid w:val="00634F84"/>
    <w:rPr>
      <w:color w:val="954F72" w:themeColor="followedHyperlink"/>
      <w:u w:val="single"/>
    </w:rPr>
  </w:style>
  <w:style w:type="character" w:styleId="NichtaufgelsteErwhnung">
    <w:name w:val="Unresolved Mention"/>
    <w:basedOn w:val="Absatz-Standardschriftart"/>
    <w:uiPriority w:val="99"/>
    <w:semiHidden/>
    <w:unhideWhenUsed/>
    <w:rsid w:val="009D619C"/>
    <w:rPr>
      <w:color w:val="605E5C"/>
      <w:shd w:val="clear" w:color="auto" w:fill="E1DFDD"/>
    </w:rPr>
  </w:style>
  <w:style w:type="paragraph" w:styleId="Sprechblasentext">
    <w:name w:val="Balloon Text"/>
    <w:basedOn w:val="Standard"/>
    <w:link w:val="SprechblasentextZchn"/>
    <w:uiPriority w:val="99"/>
    <w:semiHidden/>
    <w:unhideWhenUsed/>
    <w:rsid w:val="0078399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399A"/>
    <w:rPr>
      <w:rFonts w:ascii="Segoe UI" w:hAnsi="Segoe UI" w:cs="Segoe UI"/>
      <w:sz w:val="18"/>
      <w:szCs w:val="18"/>
    </w:rPr>
  </w:style>
  <w:style w:type="character" w:styleId="Kommentarzeichen">
    <w:name w:val="annotation reference"/>
    <w:basedOn w:val="Absatz-Standardschriftart"/>
    <w:uiPriority w:val="99"/>
    <w:semiHidden/>
    <w:unhideWhenUsed/>
    <w:rsid w:val="00644736"/>
    <w:rPr>
      <w:sz w:val="16"/>
      <w:szCs w:val="16"/>
    </w:rPr>
  </w:style>
  <w:style w:type="paragraph" w:styleId="Kommentartext">
    <w:name w:val="annotation text"/>
    <w:basedOn w:val="Standard"/>
    <w:link w:val="KommentartextZchn"/>
    <w:uiPriority w:val="99"/>
    <w:semiHidden/>
    <w:unhideWhenUsed/>
    <w:rsid w:val="0064473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44736"/>
    <w:rPr>
      <w:sz w:val="20"/>
      <w:szCs w:val="20"/>
    </w:rPr>
  </w:style>
  <w:style w:type="paragraph" w:styleId="Kommentarthema">
    <w:name w:val="annotation subject"/>
    <w:basedOn w:val="Kommentartext"/>
    <w:next w:val="Kommentartext"/>
    <w:link w:val="KommentarthemaZchn"/>
    <w:uiPriority w:val="99"/>
    <w:semiHidden/>
    <w:unhideWhenUsed/>
    <w:rsid w:val="00644736"/>
    <w:rPr>
      <w:b/>
      <w:bCs/>
    </w:rPr>
  </w:style>
  <w:style w:type="character" w:customStyle="1" w:styleId="KommentarthemaZchn">
    <w:name w:val="Kommentarthema Zchn"/>
    <w:basedOn w:val="KommentartextZchn"/>
    <w:link w:val="Kommentarthema"/>
    <w:uiPriority w:val="99"/>
    <w:semiHidden/>
    <w:rsid w:val="00644736"/>
    <w:rPr>
      <w:b/>
      <w:bCs/>
      <w:sz w:val="20"/>
      <w:szCs w:val="20"/>
    </w:rPr>
  </w:style>
  <w:style w:type="paragraph" w:styleId="berarbeitung">
    <w:name w:val="Revision"/>
    <w:hidden/>
    <w:uiPriority w:val="99"/>
    <w:semiHidden/>
    <w:rsid w:val="002D0A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038314">
      <w:bodyDiv w:val="1"/>
      <w:marLeft w:val="0"/>
      <w:marRight w:val="0"/>
      <w:marTop w:val="0"/>
      <w:marBottom w:val="0"/>
      <w:divBdr>
        <w:top w:val="none" w:sz="0" w:space="0" w:color="auto"/>
        <w:left w:val="none" w:sz="0" w:space="0" w:color="auto"/>
        <w:bottom w:val="none" w:sz="0" w:space="0" w:color="auto"/>
        <w:right w:val="none" w:sz="0" w:space="0" w:color="auto"/>
      </w:divBdr>
    </w:div>
    <w:div w:id="105929836">
      <w:bodyDiv w:val="1"/>
      <w:marLeft w:val="0"/>
      <w:marRight w:val="0"/>
      <w:marTop w:val="0"/>
      <w:marBottom w:val="0"/>
      <w:divBdr>
        <w:top w:val="none" w:sz="0" w:space="0" w:color="auto"/>
        <w:left w:val="none" w:sz="0" w:space="0" w:color="auto"/>
        <w:bottom w:val="none" w:sz="0" w:space="0" w:color="auto"/>
        <w:right w:val="none" w:sz="0" w:space="0" w:color="auto"/>
      </w:divBdr>
    </w:div>
    <w:div w:id="292488178">
      <w:bodyDiv w:val="1"/>
      <w:marLeft w:val="0"/>
      <w:marRight w:val="0"/>
      <w:marTop w:val="0"/>
      <w:marBottom w:val="0"/>
      <w:divBdr>
        <w:top w:val="none" w:sz="0" w:space="0" w:color="auto"/>
        <w:left w:val="none" w:sz="0" w:space="0" w:color="auto"/>
        <w:bottom w:val="none" w:sz="0" w:space="0" w:color="auto"/>
        <w:right w:val="none" w:sz="0" w:space="0" w:color="auto"/>
      </w:divBdr>
    </w:div>
    <w:div w:id="1540556790">
      <w:bodyDiv w:val="1"/>
      <w:marLeft w:val="0"/>
      <w:marRight w:val="0"/>
      <w:marTop w:val="0"/>
      <w:marBottom w:val="0"/>
      <w:divBdr>
        <w:top w:val="none" w:sz="0" w:space="0" w:color="auto"/>
        <w:left w:val="none" w:sz="0" w:space="0" w:color="auto"/>
        <w:bottom w:val="none" w:sz="0" w:space="0" w:color="auto"/>
        <w:right w:val="none" w:sz="0" w:space="0" w:color="auto"/>
      </w:divBdr>
    </w:div>
    <w:div w:id="1592197314">
      <w:bodyDiv w:val="1"/>
      <w:marLeft w:val="0"/>
      <w:marRight w:val="0"/>
      <w:marTop w:val="0"/>
      <w:marBottom w:val="0"/>
      <w:divBdr>
        <w:top w:val="none" w:sz="0" w:space="0" w:color="auto"/>
        <w:left w:val="none" w:sz="0" w:space="0" w:color="auto"/>
        <w:bottom w:val="none" w:sz="0" w:space="0" w:color="auto"/>
        <w:right w:val="none" w:sz="0" w:space="0" w:color="auto"/>
      </w:divBdr>
    </w:div>
    <w:div w:id="1600678736">
      <w:bodyDiv w:val="1"/>
      <w:marLeft w:val="0"/>
      <w:marRight w:val="0"/>
      <w:marTop w:val="0"/>
      <w:marBottom w:val="0"/>
      <w:divBdr>
        <w:top w:val="none" w:sz="0" w:space="0" w:color="auto"/>
        <w:left w:val="none" w:sz="0" w:space="0" w:color="auto"/>
        <w:bottom w:val="none" w:sz="0" w:space="0" w:color="auto"/>
        <w:right w:val="none" w:sz="0" w:space="0" w:color="auto"/>
      </w:divBdr>
    </w:div>
    <w:div w:id="205923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incoultrasonics.com" TargetMode="External"/><Relationship Id="rId5" Type="http://schemas.openxmlformats.org/officeDocument/2006/relationships/webSettings" Target="webSettings.xml"/><Relationship Id="rId10" Type="http://schemas.openxmlformats.org/officeDocument/2006/relationships/hyperlink" Target="http://www.rincoultrasonic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9A7F4-D6D6-49B2-8063-E9D61C055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650</Words>
  <Characters>4099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2022-06-22T08:29:00Z</dcterms:created>
  <dcterms:modified xsi:type="dcterms:W3CDTF">2022-07-12T09:40:00Z</dcterms:modified>
</cp:coreProperties>
</file>